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CC" w:rsidRPr="00595733" w:rsidRDefault="00812FCC" w:rsidP="0022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5957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Техническое задание</w:t>
      </w:r>
    </w:p>
    <w:p w:rsidR="00595733" w:rsidRDefault="00812FCC" w:rsidP="00222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73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Тематический эксперт по гидрологической оценке </w:t>
      </w:r>
    </w:p>
    <w:p w:rsidR="00812FCC" w:rsidRPr="00595733" w:rsidRDefault="00812FCC" w:rsidP="00222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95733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Start"/>
      <w:r w:rsidRPr="00595733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Pr="00595733">
        <w:rPr>
          <w:rFonts w:ascii="Times New Roman" w:hAnsi="Times New Roman" w:cs="Times New Roman"/>
          <w:b/>
          <w:sz w:val="24"/>
          <w:szCs w:val="24"/>
          <w:u w:val="single"/>
        </w:rPr>
        <w:t>уркуроо</w:t>
      </w:r>
      <w:proofErr w:type="spellEnd"/>
      <w:r w:rsidR="0059573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5957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Кыргызстан</w:t>
      </w:r>
    </w:p>
    <w:p w:rsidR="00222B25" w:rsidRPr="00595733" w:rsidRDefault="00222B25" w:rsidP="00222B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59573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  <w:lang w:eastAsia="ru-RU"/>
        </w:rPr>
        <w:t>в рамках проекта «</w:t>
      </w:r>
      <w:r w:rsidRPr="0059573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  <w:lang w:val="en-US" w:eastAsia="ru-RU"/>
        </w:rPr>
        <w:t>Smart</w:t>
      </w:r>
      <w:r w:rsidRPr="0059573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  <w:lang w:eastAsia="ru-RU"/>
        </w:rPr>
        <w:t xml:space="preserve"> </w:t>
      </w:r>
      <w:r w:rsidRPr="0059573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  <w:lang w:val="en-US" w:eastAsia="ru-RU"/>
        </w:rPr>
        <w:t>Waters</w:t>
      </w:r>
      <w:r w:rsidRPr="0059573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  <w:lang w:eastAsia="ru-RU"/>
        </w:rPr>
        <w:t>»</w:t>
      </w:r>
    </w:p>
    <w:p w:rsidR="00250FDC" w:rsidRPr="00595733" w:rsidRDefault="00250FDC" w:rsidP="00812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70" w:type="pct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250FDC" w:rsidRPr="00595733" w:rsidTr="00250FDC">
        <w:trPr>
          <w:trHeight w:val="51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DC" w:rsidRPr="00595733" w:rsidRDefault="00250FDC" w:rsidP="00250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57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Работа/услуга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DC" w:rsidRPr="00595733" w:rsidRDefault="00250FDC" w:rsidP="00250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57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Ожидаемый результат выполненных работ (услуг)</w:t>
            </w:r>
          </w:p>
        </w:tc>
      </w:tr>
      <w:tr w:rsidR="00250FDC" w:rsidRPr="00595733" w:rsidTr="00250FDC">
        <w:trPr>
          <w:trHeight w:val="102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DC" w:rsidRPr="00595733" w:rsidRDefault="00250FDC" w:rsidP="0025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концептуальную рамку и методологию проведения исследования;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DC" w:rsidRPr="00595733" w:rsidRDefault="00250FDC" w:rsidP="0025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Подготовлена концептуальная рамка и методология проведения исследования;</w:t>
            </w:r>
          </w:p>
        </w:tc>
      </w:tr>
      <w:tr w:rsidR="00250FDC" w:rsidRPr="00595733" w:rsidTr="00250FDC">
        <w:trPr>
          <w:trHeight w:val="2006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DC" w:rsidRPr="00595733" w:rsidRDefault="00250FDC" w:rsidP="0025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имеющихся данных о текущем, прошлом изменении гидр</w:t>
            </w:r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ологического режима </w:t>
            </w:r>
            <w:proofErr w:type="spellStart"/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уркуроо</w:t>
            </w:r>
            <w:proofErr w:type="spellEnd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(изучение официальных данных и отчетов подготовленных государственными учреждениями, международными проектами и НПО);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DC" w:rsidRPr="00595733" w:rsidRDefault="00250FDC" w:rsidP="0025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Собранны</w:t>
            </w:r>
            <w:proofErr w:type="spellEnd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данные о  текущем, прошлом изменении гид</w:t>
            </w:r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рологического режима </w:t>
            </w:r>
            <w:proofErr w:type="spellStart"/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уркуроо</w:t>
            </w:r>
            <w:proofErr w:type="spellEnd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(изучены официальных данные и отчеты подготовленные  государственными учреждениями, международными проектами и НПО);</w:t>
            </w:r>
          </w:p>
        </w:tc>
      </w:tr>
      <w:tr w:rsidR="00250FDC" w:rsidRPr="00595733" w:rsidTr="00250FDC">
        <w:trPr>
          <w:trHeight w:val="2106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DC" w:rsidRPr="00595733" w:rsidRDefault="00250FDC" w:rsidP="0025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углубленной базовой  оценки гидрол</w:t>
            </w:r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огического состояния </w:t>
            </w:r>
            <w:proofErr w:type="spellStart"/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уркуроо</w:t>
            </w:r>
            <w:proofErr w:type="spellEnd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включая </w:t>
            </w:r>
            <w:proofErr w:type="spellStart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вопросы;существующие</w:t>
            </w:r>
            <w:proofErr w:type="spellEnd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и </w:t>
            </w:r>
            <w:proofErr w:type="spellStart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потребности,возможности</w:t>
            </w:r>
            <w:proofErr w:type="spellEnd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стабилизирования</w:t>
            </w:r>
            <w:proofErr w:type="spellEnd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ситуации.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DC" w:rsidRPr="00595733" w:rsidRDefault="00250FDC" w:rsidP="0025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гидрологического состояния   гидроло</w:t>
            </w:r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гического состояния </w:t>
            </w:r>
            <w:proofErr w:type="spellStart"/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уркуроо</w:t>
            </w:r>
            <w:proofErr w:type="spellEnd"/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включая </w:t>
            </w:r>
            <w:proofErr w:type="spellStart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вопросы;существующие</w:t>
            </w:r>
            <w:proofErr w:type="spellEnd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и </w:t>
            </w:r>
            <w:proofErr w:type="spellStart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потребности,возможности</w:t>
            </w:r>
            <w:proofErr w:type="spellEnd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стабилизирования</w:t>
            </w:r>
            <w:proofErr w:type="spellEnd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 подготовлена.</w:t>
            </w:r>
          </w:p>
        </w:tc>
      </w:tr>
      <w:tr w:rsidR="00250FDC" w:rsidRPr="00595733" w:rsidTr="00250FDC">
        <w:trPr>
          <w:trHeight w:val="1697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DC" w:rsidRPr="00595733" w:rsidRDefault="00250FDC" w:rsidP="0025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отчетов и прогнозов по оценке гидр</w:t>
            </w:r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ологической ситуации </w:t>
            </w:r>
            <w:proofErr w:type="spellStart"/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9270DD"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уркуроо</w:t>
            </w:r>
            <w:proofErr w:type="spellEnd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графика колебания гидрологического уровня реки сезонного и годового(гидрограф)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DC" w:rsidRPr="00595733" w:rsidRDefault="00250FDC" w:rsidP="0025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и прогнозы по гидрологической ситуации подготовлены.</w:t>
            </w:r>
          </w:p>
        </w:tc>
      </w:tr>
      <w:tr w:rsidR="00250FDC" w:rsidRPr="00595733" w:rsidTr="00250FDC">
        <w:trPr>
          <w:trHeight w:val="141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DC" w:rsidRPr="00595733" w:rsidRDefault="00250FDC" w:rsidP="0025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окончательного отчета с обобщающими результатами по  воздействию изменения климата на гидрологические процессы </w:t>
            </w:r>
            <w:proofErr w:type="spellStart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уркуроо</w:t>
            </w:r>
            <w:proofErr w:type="spellEnd"/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DC" w:rsidRPr="00595733" w:rsidRDefault="00250FDC" w:rsidP="0025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Подготовлен окончательный отчет с обобщающими результатами;</w:t>
            </w:r>
          </w:p>
        </w:tc>
      </w:tr>
      <w:tr w:rsidR="00250FDC" w:rsidRPr="00595733" w:rsidTr="00250FDC">
        <w:trPr>
          <w:trHeight w:val="102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DC" w:rsidRPr="00595733" w:rsidRDefault="00250FDC" w:rsidP="0025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оценки на региональной конференции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DC" w:rsidRPr="00595733" w:rsidRDefault="00250FDC" w:rsidP="0025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оценки и окончательный отчет представлены на региональной конференции;</w:t>
            </w:r>
          </w:p>
        </w:tc>
      </w:tr>
    </w:tbl>
    <w:p w:rsidR="00250FDC" w:rsidRPr="00595733" w:rsidRDefault="00250FDC" w:rsidP="00812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B25" w:rsidRPr="00595733" w:rsidRDefault="00222B25" w:rsidP="00222B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733">
        <w:rPr>
          <w:rFonts w:ascii="Times New Roman" w:hAnsi="Times New Roman" w:cs="Times New Roman"/>
          <w:b/>
          <w:sz w:val="24"/>
          <w:szCs w:val="24"/>
        </w:rPr>
        <w:t xml:space="preserve">*срок исполнения </w:t>
      </w:r>
      <w:r w:rsidR="00595733">
        <w:rPr>
          <w:rFonts w:ascii="Times New Roman" w:hAnsi="Times New Roman" w:cs="Times New Roman"/>
          <w:b/>
          <w:sz w:val="24"/>
          <w:szCs w:val="24"/>
        </w:rPr>
        <w:t>3</w:t>
      </w:r>
      <w:r w:rsidRPr="00595733">
        <w:rPr>
          <w:rFonts w:ascii="Times New Roman" w:hAnsi="Times New Roman" w:cs="Times New Roman"/>
          <w:b/>
          <w:sz w:val="24"/>
          <w:szCs w:val="24"/>
        </w:rPr>
        <w:t xml:space="preserve"> месяца</w:t>
      </w:r>
    </w:p>
    <w:p w:rsidR="00222B25" w:rsidRPr="00595733" w:rsidRDefault="00222B25" w:rsidP="00222B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2B25" w:rsidRPr="0059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ED"/>
    <w:rsid w:val="00222B25"/>
    <w:rsid w:val="00250FDC"/>
    <w:rsid w:val="00595733"/>
    <w:rsid w:val="00812FCC"/>
    <w:rsid w:val="009270DD"/>
    <w:rsid w:val="00BE74ED"/>
    <w:rsid w:val="00C6636C"/>
    <w:rsid w:val="00DD5A7B"/>
    <w:rsid w:val="00E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Indira</cp:lastModifiedBy>
  <cp:revision>2</cp:revision>
  <dcterms:created xsi:type="dcterms:W3CDTF">2017-02-10T07:35:00Z</dcterms:created>
  <dcterms:modified xsi:type="dcterms:W3CDTF">2017-02-10T07:35:00Z</dcterms:modified>
</cp:coreProperties>
</file>